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88B" w:rsidRPr="008F686E" w:rsidRDefault="00E1688B" w:rsidP="00E1688B">
      <w:pPr>
        <w:spacing w:after="0" w:line="408" w:lineRule="auto"/>
        <w:ind w:left="120"/>
        <w:jc w:val="center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1688B" w:rsidRPr="008F686E" w:rsidRDefault="00E1688B" w:rsidP="00E1688B">
      <w:pPr>
        <w:spacing w:after="0" w:line="408" w:lineRule="auto"/>
        <w:ind w:left="120"/>
        <w:jc w:val="center"/>
        <w:rPr>
          <w:lang w:val="ru-RU"/>
        </w:rPr>
      </w:pPr>
    </w:p>
    <w:p w:rsidR="00E1688B" w:rsidRPr="008F686E" w:rsidRDefault="00E1688B" w:rsidP="00E1688B">
      <w:pPr>
        <w:spacing w:after="0" w:line="408" w:lineRule="auto"/>
        <w:ind w:left="120"/>
        <w:jc w:val="center"/>
        <w:rPr>
          <w:lang w:val="ru-RU"/>
        </w:rPr>
      </w:pPr>
    </w:p>
    <w:p w:rsidR="00E1688B" w:rsidRPr="008F686E" w:rsidRDefault="00E1688B" w:rsidP="00E1688B">
      <w:pPr>
        <w:spacing w:after="0" w:line="408" w:lineRule="auto"/>
        <w:ind w:left="120"/>
        <w:jc w:val="center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8F686E">
        <w:rPr>
          <w:rFonts w:ascii="Times New Roman" w:hAnsi="Times New Roman"/>
          <w:b/>
          <w:color w:val="000000"/>
          <w:sz w:val="28"/>
          <w:lang w:val="ru-RU"/>
        </w:rPr>
        <w:t>Луковецкая</w:t>
      </w:r>
      <w:proofErr w:type="spellEnd"/>
      <w:r w:rsidRPr="008F686E">
        <w:rPr>
          <w:rFonts w:ascii="Times New Roman" w:hAnsi="Times New Roman"/>
          <w:b/>
          <w:color w:val="000000"/>
          <w:sz w:val="28"/>
          <w:lang w:val="ru-RU"/>
        </w:rPr>
        <w:t xml:space="preserve"> СШ"</w:t>
      </w:r>
    </w:p>
    <w:p w:rsidR="00E1688B" w:rsidRPr="008F686E" w:rsidRDefault="00E1688B" w:rsidP="00E1688B">
      <w:pPr>
        <w:spacing w:after="0"/>
        <w:ind w:left="120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rPr>
          <w:lang w:val="ru-RU"/>
        </w:rPr>
      </w:pPr>
    </w:p>
    <w:p w:rsidR="00E1688B" w:rsidRPr="008F686E" w:rsidRDefault="00E1688B" w:rsidP="00E1688B">
      <w:pPr>
        <w:spacing w:after="0" w:line="408" w:lineRule="auto"/>
        <w:ind w:left="120"/>
        <w:jc w:val="center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1688B" w:rsidRPr="008F686E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Pr="008F686E" w:rsidRDefault="00E1688B" w:rsidP="00E1688B">
      <w:pPr>
        <w:spacing w:after="0" w:line="408" w:lineRule="auto"/>
        <w:ind w:left="120"/>
        <w:jc w:val="center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E1688B" w:rsidRPr="008F686E" w:rsidRDefault="00E1688B" w:rsidP="00E1688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Pr="008F686E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E1688B" w:rsidRPr="008F686E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jc w:val="center"/>
        <w:rPr>
          <w:lang w:val="ru-RU"/>
        </w:rPr>
      </w:pPr>
    </w:p>
    <w:p w:rsidR="00E1688B" w:rsidRPr="008F686E" w:rsidRDefault="00E1688B" w:rsidP="00E1688B">
      <w:pPr>
        <w:spacing w:after="0"/>
        <w:ind w:left="120"/>
        <w:jc w:val="center"/>
        <w:rPr>
          <w:lang w:val="ru-RU"/>
        </w:rPr>
      </w:pPr>
      <w:bookmarkStart w:id="0" w:name="4cef1e44-9965-42f4-9abc-c66bc6a4ed05"/>
      <w:proofErr w:type="spellStart"/>
      <w:r w:rsidRPr="008F686E">
        <w:rPr>
          <w:rFonts w:ascii="Times New Roman" w:hAnsi="Times New Roman"/>
          <w:b/>
          <w:color w:val="000000"/>
          <w:sz w:val="28"/>
          <w:lang w:val="ru-RU"/>
        </w:rPr>
        <w:t>Луковецкий</w:t>
      </w:r>
      <w:bookmarkEnd w:id="0"/>
      <w:proofErr w:type="spellEnd"/>
      <w:r w:rsidRPr="008F686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55fbcee7-c9ab-48de-99f2-3f30ab5c08f8"/>
      <w:r w:rsidRPr="008F686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1"/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  <w:bookmarkStart w:id="2" w:name="block-19721321"/>
      <w:r w:rsidRPr="008F686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8F686E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8F686E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8F686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F686E">
        <w:rPr>
          <w:rFonts w:ascii="Times New Roman" w:hAnsi="Times New Roman"/>
          <w:color w:val="000000"/>
          <w:sz w:val="28"/>
          <w:lang w:val="ru-RU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8F686E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8F686E">
        <w:rPr>
          <w:rFonts w:ascii="Times New Roman" w:hAnsi="Times New Roman"/>
          <w:color w:val="000000"/>
          <w:sz w:val="28"/>
          <w:lang w:val="ru-RU"/>
        </w:rPr>
        <w:t xml:space="preserve"> принципа обучения.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8F686E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8F686E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8F686E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F686E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8F686E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8F686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F686E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8F686E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bookmarkStart w:id="3" w:name="88e7274f-146c-45cf-bb6c-0aa84ae038d1"/>
      <w:r w:rsidRPr="008F686E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</w:t>
      </w:r>
      <w:r w:rsidR="00E84A34">
        <w:rPr>
          <w:rFonts w:ascii="Times New Roman" w:hAnsi="Times New Roman"/>
          <w:color w:val="000000"/>
          <w:sz w:val="28"/>
          <w:lang w:val="ru-RU"/>
        </w:rPr>
        <w:t xml:space="preserve"> в 9 классе</w:t>
      </w:r>
      <w:r w:rsidRPr="008F686E">
        <w:rPr>
          <w:rFonts w:ascii="Times New Roman" w:hAnsi="Times New Roman"/>
          <w:color w:val="000000"/>
          <w:sz w:val="28"/>
          <w:lang w:val="ru-RU"/>
        </w:rPr>
        <w:t xml:space="preserve"> отводится </w:t>
      </w:r>
      <w:r w:rsidR="00E84A34">
        <w:rPr>
          <w:rFonts w:ascii="Times New Roman" w:hAnsi="Times New Roman"/>
          <w:color w:val="000000"/>
          <w:sz w:val="28"/>
          <w:lang w:val="ru-RU"/>
        </w:rPr>
        <w:t>102</w:t>
      </w:r>
      <w:r w:rsidRPr="008F686E">
        <w:rPr>
          <w:rFonts w:ascii="Times New Roman" w:hAnsi="Times New Roman"/>
          <w:color w:val="000000"/>
          <w:sz w:val="28"/>
          <w:lang w:val="ru-RU"/>
        </w:rPr>
        <w:t xml:space="preserve"> часов</w:t>
      </w:r>
      <w:r w:rsidR="00E84A3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E84A34" w:rsidRPr="008F686E">
        <w:rPr>
          <w:rFonts w:ascii="Times New Roman" w:hAnsi="Times New Roman"/>
          <w:color w:val="000000"/>
          <w:sz w:val="28"/>
          <w:lang w:val="ru-RU"/>
        </w:rPr>
        <w:t>(3 часа в неделю)</w:t>
      </w:r>
      <w:bookmarkEnd w:id="3"/>
      <w:r w:rsidR="00E84A34">
        <w:rPr>
          <w:rFonts w:ascii="Times New Roman" w:hAnsi="Times New Roman"/>
          <w:color w:val="000000"/>
          <w:sz w:val="28"/>
          <w:lang w:val="ru-RU"/>
        </w:rPr>
        <w:t>.</w:t>
      </w:r>
    </w:p>
    <w:p w:rsidR="00E1688B" w:rsidRPr="008F686E" w:rsidRDefault="00E1688B" w:rsidP="00E1688B">
      <w:pPr>
        <w:rPr>
          <w:lang w:val="ru-RU"/>
        </w:rPr>
        <w:sectPr w:rsidR="00E1688B" w:rsidRPr="008F686E">
          <w:pgSz w:w="11906" w:h="16383"/>
          <w:pgMar w:top="1134" w:right="850" w:bottom="1134" w:left="1701" w:header="720" w:footer="720" w:gutter="0"/>
          <w:cols w:space="720"/>
        </w:sectPr>
      </w:pP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  <w:bookmarkStart w:id="4" w:name="block-19721322"/>
      <w:bookmarkEnd w:id="2"/>
      <w:r w:rsidRPr="008F686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8F686E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8F686E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bookmarkStart w:id="5" w:name="_Toc124426230"/>
      <w:bookmarkEnd w:id="5"/>
      <w:r w:rsidRPr="008F686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8F686E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8F686E">
        <w:rPr>
          <w:rFonts w:ascii="Times New Roman" w:hAnsi="Times New Roman"/>
          <w:color w:val="000000"/>
          <w:sz w:val="28"/>
          <w:lang w:val="ru-RU"/>
        </w:rPr>
        <w:t>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8F686E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8F686E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8F686E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8F686E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E1688B" w:rsidRPr="008F686E" w:rsidRDefault="00E1688B" w:rsidP="00E1688B">
      <w:pPr>
        <w:spacing w:after="0"/>
        <w:ind w:firstLine="600"/>
        <w:jc w:val="both"/>
        <w:rPr>
          <w:lang w:val="ru-RU"/>
        </w:rPr>
      </w:pPr>
      <w:bookmarkStart w:id="6" w:name="_Toc124426231"/>
      <w:proofErr w:type="spellStart"/>
      <w:r w:rsidRPr="008F686E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6"/>
      <w:r w:rsidRPr="008F686E">
        <w:rPr>
          <w:rFonts w:ascii="Times New Roman" w:hAnsi="Times New Roman"/>
          <w:b/>
          <w:color w:val="000000"/>
          <w:sz w:val="28"/>
          <w:lang w:val="ru-RU"/>
        </w:rPr>
        <w:t>Функции</w:t>
      </w:r>
      <w:proofErr w:type="spellEnd"/>
    </w:p>
    <w:p w:rsidR="00E1688B" w:rsidRPr="008F686E" w:rsidRDefault="00E1688B" w:rsidP="00E1688B">
      <w:pPr>
        <w:spacing w:after="0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E1688B" w:rsidRPr="008F686E" w:rsidRDefault="00E1688B" w:rsidP="00E1688B">
      <w:pPr>
        <w:spacing w:after="0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8F686E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8F686E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F686E">
        <w:rPr>
          <w:rFonts w:ascii="Times New Roman" w:hAnsi="Times New Roman"/>
          <w:color w:val="333333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color w:val="333333"/>
          <w:sz w:val="28"/>
        </w:rPr>
        <w:t>kx</w:t>
      </w:r>
      <w:proofErr w:type="spellEnd"/>
      <w:r w:rsidRPr="008F686E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8F686E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F686E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8F686E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8F686E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F686E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8F686E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8F686E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8F686E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F686E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8F686E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8F686E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E1688B" w:rsidRPr="008F686E" w:rsidRDefault="00E1688B" w:rsidP="00E1688B">
      <w:pPr>
        <w:spacing w:after="0"/>
        <w:ind w:firstLine="600"/>
        <w:jc w:val="both"/>
        <w:rPr>
          <w:lang w:val="ru-RU"/>
        </w:rPr>
      </w:pPr>
      <w:bookmarkStart w:id="7" w:name="_Toc124426232"/>
      <w:r w:rsidRPr="008F686E">
        <w:rPr>
          <w:rFonts w:ascii="Times New Roman" w:hAnsi="Times New Roman"/>
          <w:color w:val="0000FF"/>
          <w:sz w:val="28"/>
          <w:lang w:val="ru-RU"/>
        </w:rPr>
        <w:t xml:space="preserve">Числовые </w:t>
      </w:r>
      <w:proofErr w:type="spellStart"/>
      <w:r w:rsidRPr="008F686E">
        <w:rPr>
          <w:rFonts w:ascii="Times New Roman" w:hAnsi="Times New Roman"/>
          <w:color w:val="0000FF"/>
          <w:sz w:val="28"/>
          <w:lang w:val="ru-RU"/>
        </w:rPr>
        <w:t>последовательности</w:t>
      </w:r>
      <w:bookmarkEnd w:id="7"/>
      <w:r w:rsidRPr="008F686E">
        <w:rPr>
          <w:rFonts w:ascii="Times New Roman" w:hAnsi="Times New Roman"/>
          <w:b/>
          <w:color w:val="000000"/>
          <w:sz w:val="28"/>
          <w:lang w:val="ru-RU"/>
        </w:rPr>
        <w:t>Числовые</w:t>
      </w:r>
      <w:proofErr w:type="spellEnd"/>
      <w:r w:rsidRPr="008F686E">
        <w:rPr>
          <w:rFonts w:ascii="Times New Roman" w:hAnsi="Times New Roman"/>
          <w:b/>
          <w:color w:val="000000"/>
          <w:sz w:val="28"/>
          <w:lang w:val="ru-RU"/>
        </w:rPr>
        <w:t xml:space="preserve"> последовательности и прогрессии</w:t>
      </w:r>
    </w:p>
    <w:p w:rsidR="00E1688B" w:rsidRPr="008F686E" w:rsidRDefault="00E1688B" w:rsidP="00E1688B">
      <w:pPr>
        <w:spacing w:after="0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F686E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E1688B" w:rsidRPr="008F686E" w:rsidRDefault="00E1688B" w:rsidP="00E1688B">
      <w:pPr>
        <w:spacing w:after="0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F686E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F686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F686E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E1688B" w:rsidRPr="008F686E" w:rsidRDefault="00E1688B" w:rsidP="00E1688B">
      <w:pPr>
        <w:spacing w:after="0"/>
        <w:ind w:firstLine="600"/>
        <w:jc w:val="both"/>
        <w:rPr>
          <w:lang w:val="ru-RU"/>
        </w:rPr>
      </w:pPr>
      <w:proofErr w:type="gramStart"/>
      <w:r w:rsidRPr="008F686E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8F686E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E1688B" w:rsidRPr="008F686E" w:rsidRDefault="00E1688B" w:rsidP="00E1688B">
      <w:pPr>
        <w:rPr>
          <w:lang w:val="ru-RU"/>
        </w:rPr>
        <w:sectPr w:rsidR="00E1688B" w:rsidRPr="008F686E">
          <w:pgSz w:w="11906" w:h="16383"/>
          <w:pgMar w:top="1134" w:right="850" w:bottom="1134" w:left="1701" w:header="720" w:footer="720" w:gutter="0"/>
          <w:cols w:space="720"/>
        </w:sectPr>
      </w:pP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  <w:bookmarkStart w:id="8" w:name="block-19721316"/>
      <w:bookmarkEnd w:id="4"/>
      <w:r w:rsidRPr="008F686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F686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8F686E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8F686E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</w:p>
    <w:p w:rsidR="00E1688B" w:rsidRDefault="00E1688B" w:rsidP="00E1688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1688B" w:rsidRPr="008F686E" w:rsidRDefault="00E1688B" w:rsidP="00E168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1688B" w:rsidRPr="008F686E" w:rsidRDefault="00E1688B" w:rsidP="00E168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1688B" w:rsidRPr="008F686E" w:rsidRDefault="00E1688B" w:rsidP="00E168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1688B" w:rsidRPr="008F686E" w:rsidRDefault="00E1688B" w:rsidP="00E168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1688B" w:rsidRPr="008F686E" w:rsidRDefault="00E1688B" w:rsidP="00E168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8F686E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8F686E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E1688B" w:rsidRPr="008F686E" w:rsidRDefault="00E1688B" w:rsidP="00E168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1688B" w:rsidRDefault="00E1688B" w:rsidP="00E1688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1688B" w:rsidRPr="008F686E" w:rsidRDefault="00E1688B" w:rsidP="00E168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1688B" w:rsidRPr="008F686E" w:rsidRDefault="00E1688B" w:rsidP="00E168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1688B" w:rsidRPr="008F686E" w:rsidRDefault="00E1688B" w:rsidP="00E168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1688B" w:rsidRPr="008F686E" w:rsidRDefault="00E1688B" w:rsidP="00E168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1688B" w:rsidRDefault="00E1688B" w:rsidP="00E1688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1688B" w:rsidRPr="008F686E" w:rsidRDefault="00E1688B" w:rsidP="00E168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1688B" w:rsidRPr="008F686E" w:rsidRDefault="00E1688B" w:rsidP="00E168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1688B" w:rsidRPr="008F686E" w:rsidRDefault="00E1688B" w:rsidP="00E168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1688B" w:rsidRPr="008F686E" w:rsidRDefault="00E1688B" w:rsidP="00E168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1688B" w:rsidRDefault="00E1688B" w:rsidP="00E1688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1688B" w:rsidRPr="008F686E" w:rsidRDefault="00E1688B" w:rsidP="00E168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E1688B" w:rsidRPr="008F686E" w:rsidRDefault="00E1688B" w:rsidP="00E168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1688B" w:rsidRPr="008F686E" w:rsidRDefault="00E1688B" w:rsidP="00E168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1688B" w:rsidRPr="008F686E" w:rsidRDefault="00E1688B" w:rsidP="00E168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1688B" w:rsidRPr="008F686E" w:rsidRDefault="00E1688B" w:rsidP="00E168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1688B" w:rsidRPr="008F686E" w:rsidRDefault="00E1688B" w:rsidP="00E168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1688B" w:rsidRPr="008F686E" w:rsidRDefault="00E1688B" w:rsidP="00E1688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1688B" w:rsidRDefault="00E1688B" w:rsidP="00E1688B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E1688B" w:rsidRPr="008F686E" w:rsidRDefault="00E1688B" w:rsidP="00E168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1688B" w:rsidRPr="008F686E" w:rsidRDefault="00E1688B" w:rsidP="00E168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1688B" w:rsidRPr="008F686E" w:rsidRDefault="00E1688B" w:rsidP="00E168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8F686E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8F686E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E1688B" w:rsidRPr="008F686E" w:rsidRDefault="00E1688B" w:rsidP="00E1688B">
      <w:pPr>
        <w:spacing w:after="0" w:line="264" w:lineRule="auto"/>
        <w:ind w:left="120"/>
        <w:jc w:val="both"/>
        <w:rPr>
          <w:lang w:val="ru-RU"/>
        </w:rPr>
      </w:pP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bookmarkStart w:id="9" w:name="_Toc124426234"/>
      <w:bookmarkEnd w:id="9"/>
      <w:r w:rsidRPr="008F686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F686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F686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F686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F686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5"/>
      <w:bookmarkEnd w:id="10"/>
      <w:r w:rsidRPr="008F686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bookmarkStart w:id="11" w:name="_Toc124426246"/>
      <w:bookmarkEnd w:id="11"/>
      <w:r w:rsidRPr="008F686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F686E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F686E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bookmarkStart w:id="12" w:name="_Toc124426247"/>
      <w:bookmarkEnd w:id="12"/>
      <w:r w:rsidRPr="008F686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1688B" w:rsidRPr="008F686E" w:rsidRDefault="00E1688B" w:rsidP="00E1688B">
      <w:pPr>
        <w:spacing w:after="0" w:line="360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F686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8F686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F686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proofErr w:type="spellStart"/>
      <w:r>
        <w:rPr>
          <w:rFonts w:ascii="Times New Roman" w:hAnsi="Times New Roman"/>
          <w:i/>
          <w:color w:val="000000"/>
          <w:sz w:val="28"/>
        </w:rPr>
        <w:t>kx</w:t>
      </w:r>
      <w:proofErr w:type="spellEnd"/>
      <w:r w:rsidRPr="008F686E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8F686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F686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8F686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F686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F686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8F686E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proofErr w:type="spellStart"/>
      <w:r>
        <w:rPr>
          <w:rFonts w:ascii="Times New Roman" w:hAnsi="Times New Roman"/>
          <w:i/>
          <w:color w:val="000000"/>
          <w:sz w:val="28"/>
        </w:rPr>
        <w:t>bx</w:t>
      </w:r>
      <w:proofErr w:type="spellEnd"/>
      <w:r w:rsidRPr="008F686E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8F686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F686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F686E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8F686E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F686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F686E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F686E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8F686E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8F686E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8F686E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E1688B" w:rsidRPr="008F686E" w:rsidRDefault="00E1688B" w:rsidP="00E1688B">
      <w:pPr>
        <w:spacing w:after="0" w:line="264" w:lineRule="auto"/>
        <w:ind w:firstLine="600"/>
        <w:jc w:val="both"/>
        <w:rPr>
          <w:lang w:val="ru-RU"/>
        </w:rPr>
      </w:pPr>
      <w:r w:rsidRPr="008F686E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3" w:name="_Toc124426249"/>
      <w:bookmarkEnd w:id="13"/>
    </w:p>
    <w:p w:rsidR="00E1688B" w:rsidRPr="008F686E" w:rsidRDefault="00E1688B" w:rsidP="00E1688B">
      <w:pPr>
        <w:rPr>
          <w:lang w:val="ru-RU"/>
        </w:rPr>
        <w:sectPr w:rsidR="00E1688B" w:rsidRPr="008F686E">
          <w:pgSz w:w="11906" w:h="16383"/>
          <w:pgMar w:top="1134" w:right="850" w:bottom="1134" w:left="1701" w:header="720" w:footer="720" w:gutter="0"/>
          <w:cols w:space="720"/>
        </w:sectPr>
      </w:pPr>
    </w:p>
    <w:p w:rsidR="00E1688B" w:rsidRDefault="00E1688B" w:rsidP="00E1688B">
      <w:pPr>
        <w:spacing w:after="0"/>
        <w:ind w:left="120"/>
      </w:pPr>
      <w:bookmarkStart w:id="14" w:name="block-19721317"/>
      <w:bookmarkEnd w:id="8"/>
      <w:r w:rsidRPr="008F686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1688B" w:rsidRDefault="00E1688B" w:rsidP="00E16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592"/>
      </w:tblGrid>
      <w:tr w:rsidR="00E1688B" w:rsidTr="00DC4471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DC44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88B" w:rsidRDefault="00E1688B" w:rsidP="00E168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88B" w:rsidRDefault="00E1688B" w:rsidP="00E1688B"/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88B" w:rsidRDefault="00E1688B" w:rsidP="00E1688B"/>
        </w:tc>
      </w:tr>
      <w:tr w:rsidR="00E1688B" w:rsidRPr="008F686E" w:rsidTr="00DC447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DC4471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1688B" w:rsidRDefault="00DC4471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E168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Pr="00DC4471" w:rsidRDefault="00DC4471" w:rsidP="00E168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DC447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DC4471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Квадратичная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функция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1688B" w:rsidRDefault="00DC4471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="00E168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Pr="00DC4471" w:rsidRDefault="00DC4471" w:rsidP="00E168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DC447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DC4471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прикладной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математики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1688B" w:rsidRDefault="00DC4471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E168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DC447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E1688B" w:rsidRDefault="00DC4471" w:rsidP="00E168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последовательности</w:t>
            </w:r>
            <w:proofErr w:type="spellEnd"/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1688B" w:rsidRDefault="00DC4471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 w:rsidR="00E168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DC4471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E1688B" w:rsidRPr="00DC4471" w:rsidRDefault="00DC4471" w:rsidP="00E1688B">
            <w:pPr>
              <w:spacing w:after="0"/>
              <w:ind w:left="135"/>
              <w:rPr>
                <w:lang w:val="ru-RU"/>
              </w:rPr>
            </w:pPr>
            <w:r w:rsidRPr="00DC4471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и систематизация учебного материала.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1688B" w:rsidRDefault="00DC4471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 w:rsidR="00E1688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Tr="00DC4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DC44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C447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/>
        </w:tc>
      </w:tr>
    </w:tbl>
    <w:p w:rsidR="00E1688B" w:rsidRDefault="00E1688B" w:rsidP="00E1688B">
      <w:pPr>
        <w:sectPr w:rsidR="00E168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688B" w:rsidRDefault="00E1688B" w:rsidP="00E1688B">
      <w:pPr>
        <w:spacing w:after="0"/>
        <w:ind w:left="120"/>
      </w:pPr>
      <w:bookmarkStart w:id="15" w:name="block-1972131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1688B" w:rsidRDefault="00E1688B" w:rsidP="00E16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4571"/>
        <w:gridCol w:w="1198"/>
        <w:gridCol w:w="1841"/>
        <w:gridCol w:w="1910"/>
        <w:gridCol w:w="1347"/>
        <w:gridCol w:w="2221"/>
      </w:tblGrid>
      <w:tr w:rsidR="00E1688B" w:rsidTr="002E1CB5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45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88B" w:rsidRDefault="00E1688B" w:rsidP="00E168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88B" w:rsidRDefault="00E1688B" w:rsidP="00E1688B"/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88B" w:rsidRDefault="00E1688B" w:rsidP="00E168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688B" w:rsidRDefault="00E1688B" w:rsidP="00E1688B"/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неравенства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неравенства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неравенства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числовых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неравенств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числовых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неравенств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Default="00B607DC" w:rsidP="00E1688B">
            <w:pPr>
              <w:spacing w:after="0"/>
              <w:ind w:left="135"/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Сложение и умножение числовых неравенств.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выражения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Default="00B607DC" w:rsidP="00E1688B">
            <w:pPr>
              <w:spacing w:after="0"/>
              <w:ind w:left="135"/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Сложение и умножение числовых неравенств.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выражения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Неравенства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одной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переменной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Решение линейных неравенств с одной переменно.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Решение линейных неравенств с одной переменно.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Решение линейных неравенств с одной переменно.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Решение линейных неравенств с одной </w:t>
            </w: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переменно.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промежутки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Системы линейных неравенств с одной переменной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Системы линейных неравенств с одной переменной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B60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Системы линейных неравенств с одной переменной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B60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Системы линейных неравенств с одной переменной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Системы линейных неравенств с одной переменной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Default="00B607DC" w:rsidP="00E1688B">
            <w:pPr>
              <w:spacing w:after="0"/>
              <w:ind w:left="135"/>
            </w:pPr>
            <w:proofErr w:type="spellStart"/>
            <w:r w:rsidRPr="00671D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Контрольная</w:t>
            </w:r>
            <w:proofErr w:type="spellEnd"/>
            <w:r w:rsidRPr="00671D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1D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работа</w:t>
            </w:r>
            <w:proofErr w:type="spellEnd"/>
            <w:r w:rsidRPr="00671D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№1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Pr="002E1CB5" w:rsidRDefault="002E1CB5" w:rsidP="00E168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Повторение и расширение сведений о функции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B60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Повторение и расширение сведений о функции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функции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функции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Свойства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функции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Построение графика функции у =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kf</w:t>
            </w:r>
            <w:proofErr w:type="spellEnd"/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(</w:t>
            </w:r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Построение графика функции у =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kf</w:t>
            </w:r>
            <w:proofErr w:type="spellEnd"/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(</w:t>
            </w:r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B607DC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Построение графиков функций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 =</w:t>
            </w:r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</w:t>
            </w: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(</w:t>
            </w:r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+ а)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B607DC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Построение графиков функций у =</w:t>
            </w:r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</w:t>
            </w: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(</w:t>
            </w:r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+ а)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B607DC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Построение графиков функций у =</w:t>
            </w:r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</w:t>
            </w: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(</w:t>
            </w:r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x</w:t>
            </w: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+ а)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Квадратичная функция, её график и свойства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Квадратичная функция, её график и свойства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Квадратичная функция, её график и свойства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Квадратичная функция, её график и свойства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Квадратичная функция, её график и свойства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Pr="002E1CB5" w:rsidRDefault="002E1CB5" w:rsidP="00E168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квадратных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неравенств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квадратных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неравенств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квадратных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неравенств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квадратных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неравенств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квадратных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неравенств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квадратных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неравенств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Системы уравнений с двумя переменными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Системы уравнений с двумя переменными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Системы уравнений с двумя переменными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Системы уравнений с двумя переменными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Системы уравнений с двумя переменными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Pr="002E1CB5" w:rsidRDefault="002E1CB5" w:rsidP="00E168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Математическое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Математическое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Математическое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расчёты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расчёты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расчёты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Абсолютная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относительная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погрешности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Абсолютная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относительная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погрешности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комбинаторики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комбинаторики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комбинаторики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Частота и вероятность случайного события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Частота и вероятность случайного события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Классическое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вероятности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Классическое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вероятности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Классическое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вероятности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Default="00B607DC" w:rsidP="00E1688B">
            <w:pPr>
              <w:spacing w:after="0"/>
              <w:ind w:left="135"/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Начальные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статистике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Default="00B607DC" w:rsidP="00E1688B">
            <w:pPr>
              <w:spacing w:after="0"/>
              <w:ind w:left="135"/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Начальные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статистике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Default="00B607DC" w:rsidP="00E1688B">
            <w:pPr>
              <w:spacing w:after="0"/>
              <w:ind w:left="135"/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Начальные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статистике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Default="00B607DC" w:rsidP="00E1688B">
            <w:pPr>
              <w:spacing w:after="0"/>
              <w:ind w:left="135"/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Pr="002E1CB5" w:rsidRDefault="002E1CB5" w:rsidP="00E168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bookmarkStart w:id="16" w:name="_GoBack"/>
            <w:bookmarkEnd w:id="16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Default="00B607DC" w:rsidP="00E1688B">
            <w:pPr>
              <w:spacing w:after="0"/>
              <w:ind w:left="135"/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последовательности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Default="00B607DC" w:rsidP="00E1688B">
            <w:pPr>
              <w:spacing w:after="0"/>
              <w:ind w:left="135"/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последовательности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последовательности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Default="00B607DC" w:rsidP="00E1688B">
            <w:pPr>
              <w:spacing w:after="0"/>
              <w:ind w:left="135"/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Арифметическая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прогрессия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Арифметическая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прогрессия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Default="00B607DC" w:rsidP="00E1688B">
            <w:pPr>
              <w:spacing w:after="0"/>
              <w:ind w:left="135"/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Арифметическая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прогрессия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Default="00B607DC" w:rsidP="00E1688B">
            <w:pPr>
              <w:spacing w:after="0"/>
              <w:ind w:left="135"/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Арифметическая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прогрессия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Сумма </w:t>
            </w:r>
            <w:proofErr w:type="gramStart"/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первых членов арифметической прогрессии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Сумма </w:t>
            </w:r>
            <w:proofErr w:type="gramStart"/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первых членов арифметической прогрессии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Сумма </w:t>
            </w:r>
            <w:proofErr w:type="gramStart"/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первых членов арифметической прогрессии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Геометрическая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прогрессия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Геометрическая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прогрессия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B607DC" w:rsidP="00E1688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Геометрическая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прогрессия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Сумма </w:t>
            </w:r>
            <w:proofErr w:type="gramStart"/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первых членов геометрической прогрессии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Сумма </w:t>
            </w:r>
            <w:proofErr w:type="gramStart"/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первых членов геометрической прогрессии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B60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Сумма </w:t>
            </w:r>
            <w:proofErr w:type="gramStart"/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первых членов геометрической прогрессии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B60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Сумма бесконечной геометрической прогрессии, у которой модуль знаменателя меньше 1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B60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Сумма бесконечной геометрической прогрессии, у которой модуль знаменателя меньше 1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Сумма бесконечной геометрической прогрессии, у которой модуль знаменателя меньше 1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Default="00B607DC" w:rsidP="00E1688B">
            <w:pPr>
              <w:spacing w:after="0"/>
              <w:ind w:left="135"/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proofErr w:type="spellEnd"/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Pr="002E1CB5" w:rsidRDefault="002E1CB5" w:rsidP="00E168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Повторение и систематизация учебного материала за курс алгебры 9 класс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B607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Повторение и систематизация учебного материала за курс алгебры 9 класс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Повторение и систематизация учебного материала за курс алгебры 9 класс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Повторение и систематизация учебного материала за курс алгебры 9 класс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Повторение и систематизация учебного материала за курс алгебры 9 класс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Повторение и систематизация учебного материала за курс алгебры 9 класс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Повторение и систематизация учебного материала за курс алгебры 9 класс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Повторение и систематизация учебного материала за курс алгебры 9 класс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Повторение и систематизация учебного материала за курс алгебры 9 класс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E1688B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E1688B" w:rsidRPr="00B607DC" w:rsidRDefault="00B607DC" w:rsidP="00E1688B">
            <w:pPr>
              <w:spacing w:after="0"/>
              <w:ind w:left="135"/>
              <w:rPr>
                <w:lang w:val="ru-RU"/>
              </w:rPr>
            </w:pPr>
            <w:r w:rsidRPr="00B607D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Повторение и систематизация учебного материала за курс алгебры 9 класс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1688B" w:rsidRDefault="00E1688B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E1688B" w:rsidRPr="008F686E" w:rsidRDefault="00E1688B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2E1CB5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2E1CB5" w:rsidRPr="00A0040E" w:rsidRDefault="002E1CB5" w:rsidP="00944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Pr="00A004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CB5" w:rsidRPr="002E1CB5" w:rsidRDefault="002E1CB5" w:rsidP="00E168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CB5" w:rsidRPr="008F686E" w:rsidRDefault="002E1CB5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2E1CB5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2E1CB5" w:rsidRPr="002E1CB5" w:rsidRDefault="002E1CB5" w:rsidP="00E1688B">
            <w:pPr>
              <w:spacing w:after="0"/>
              <w:ind w:left="135"/>
              <w:rPr>
                <w:lang w:val="ru-RU"/>
              </w:rPr>
            </w:pPr>
            <w:r w:rsidRPr="002E1CB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Повторение и систематизация учебного материала за курс алгебры 9 класс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CB5" w:rsidRPr="008F686E" w:rsidRDefault="002E1CB5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2E1CB5" w:rsidRPr="008F686E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2E1CB5" w:rsidRPr="002E1CB5" w:rsidRDefault="002E1CB5" w:rsidP="00E1688B">
            <w:pPr>
              <w:spacing w:after="0"/>
              <w:ind w:left="135"/>
              <w:rPr>
                <w:lang w:val="ru-RU"/>
              </w:rPr>
            </w:pPr>
            <w:r w:rsidRPr="002E1CB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Повторение и систематизация учебного </w:t>
            </w:r>
            <w:r w:rsidRPr="002E1CB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материала за курс алгебры 9 класс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CB5" w:rsidRPr="008F686E" w:rsidRDefault="002E1CB5" w:rsidP="00E1688B">
            <w:pPr>
              <w:spacing w:after="0"/>
              <w:ind w:left="135"/>
              <w:rPr>
                <w:lang w:val="ru-RU"/>
              </w:rPr>
            </w:pPr>
          </w:p>
        </w:tc>
      </w:tr>
      <w:tr w:rsidR="002E1CB5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2E1CB5" w:rsidRPr="008F686E" w:rsidRDefault="002E1CB5" w:rsidP="00E1688B">
            <w:pPr>
              <w:spacing w:after="0"/>
              <w:ind w:left="135"/>
              <w:rPr>
                <w:lang w:val="ru-RU"/>
              </w:rPr>
            </w:pPr>
            <w:r w:rsidRPr="002E1CB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Повторение и систематизация учебного материала за курс алгебры 9 класс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</w:pPr>
          </w:p>
        </w:tc>
      </w:tr>
      <w:tr w:rsidR="002E1CB5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2E1CB5" w:rsidRPr="002E1CB5" w:rsidRDefault="002E1CB5" w:rsidP="00E1688B">
            <w:pPr>
              <w:spacing w:after="0"/>
              <w:ind w:left="135"/>
              <w:rPr>
                <w:lang w:val="ru-RU"/>
              </w:rPr>
            </w:pPr>
            <w:r w:rsidRPr="002E1CB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Повторение и систематизация учебного материала за курс алгебры 9 класс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  <w:r w:rsidRPr="002E1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</w:pPr>
          </w:p>
        </w:tc>
      </w:tr>
      <w:tr w:rsidR="002E1CB5" w:rsidTr="002E1CB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66" w:type="dxa"/>
            <w:tcMar>
              <w:top w:w="50" w:type="dxa"/>
              <w:left w:w="100" w:type="dxa"/>
            </w:tcMar>
            <w:vAlign w:val="center"/>
          </w:tcPr>
          <w:p w:rsidR="002E1CB5" w:rsidRPr="002E1CB5" w:rsidRDefault="002E1CB5" w:rsidP="00E1688B">
            <w:pPr>
              <w:spacing w:after="0"/>
              <w:ind w:left="135"/>
              <w:rPr>
                <w:lang w:val="ru-RU"/>
              </w:rPr>
            </w:pPr>
            <w:r w:rsidRPr="002E1CB5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Повторение и систематизация учебного материала за курс алгебры 9 класс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  <w:r w:rsidRPr="002E1C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</w:pPr>
          </w:p>
        </w:tc>
      </w:tr>
      <w:tr w:rsidR="002E1CB5" w:rsidTr="002E1C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CB5" w:rsidRPr="008F686E" w:rsidRDefault="002E1CB5" w:rsidP="00E1688B">
            <w:pPr>
              <w:spacing w:after="0"/>
              <w:ind w:left="135"/>
              <w:rPr>
                <w:lang w:val="ru-RU"/>
              </w:rPr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  <w:r w:rsidRPr="008F686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E1CB5" w:rsidRDefault="002E1CB5" w:rsidP="00E1688B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E1CB5" w:rsidRDefault="002E1CB5" w:rsidP="00E1688B"/>
        </w:tc>
      </w:tr>
    </w:tbl>
    <w:p w:rsidR="00E1688B" w:rsidRDefault="00E1688B" w:rsidP="00E1688B">
      <w:pPr>
        <w:sectPr w:rsidR="00E168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688B" w:rsidRDefault="00E1688B" w:rsidP="00E1688B">
      <w:pPr>
        <w:sectPr w:rsidR="00E168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688B" w:rsidRPr="008F686E" w:rsidRDefault="00E1688B" w:rsidP="00E1688B">
      <w:pPr>
        <w:rPr>
          <w:lang w:val="ru-RU"/>
        </w:rPr>
        <w:sectPr w:rsidR="00E1688B" w:rsidRPr="008F686E">
          <w:pgSz w:w="11906" w:h="16383"/>
          <w:pgMar w:top="1134" w:right="850" w:bottom="1134" w:left="1701" w:header="720" w:footer="720" w:gutter="0"/>
          <w:cols w:space="720"/>
        </w:sectPr>
      </w:pPr>
      <w:bookmarkStart w:id="17" w:name="block-19721319"/>
      <w:bookmarkEnd w:id="15"/>
    </w:p>
    <w:bookmarkEnd w:id="17"/>
    <w:p w:rsidR="00E1688B" w:rsidRPr="008F686E" w:rsidRDefault="00E1688B" w:rsidP="00E1688B">
      <w:pPr>
        <w:rPr>
          <w:lang w:val="ru-RU"/>
        </w:rPr>
      </w:pPr>
    </w:p>
    <w:p w:rsidR="00F74191" w:rsidRPr="00E1688B" w:rsidRDefault="00F74191">
      <w:pPr>
        <w:rPr>
          <w:lang w:val="ru-RU"/>
        </w:rPr>
      </w:pPr>
    </w:p>
    <w:sectPr w:rsidR="00F74191" w:rsidRPr="00E16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31817"/>
    <w:multiLevelType w:val="multilevel"/>
    <w:tmpl w:val="A544D3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9D5058"/>
    <w:multiLevelType w:val="multilevel"/>
    <w:tmpl w:val="0C28A5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BC553C"/>
    <w:multiLevelType w:val="multilevel"/>
    <w:tmpl w:val="599AC6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0E1415"/>
    <w:multiLevelType w:val="multilevel"/>
    <w:tmpl w:val="4A006C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CF1FFA"/>
    <w:multiLevelType w:val="multilevel"/>
    <w:tmpl w:val="C374D8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9541099"/>
    <w:multiLevelType w:val="multilevel"/>
    <w:tmpl w:val="E2A8F9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2C"/>
    <w:rsid w:val="002E1CB5"/>
    <w:rsid w:val="00A8632C"/>
    <w:rsid w:val="00B607DC"/>
    <w:rsid w:val="00DC4471"/>
    <w:rsid w:val="00E1688B"/>
    <w:rsid w:val="00E84A34"/>
    <w:rsid w:val="00F7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8B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E168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168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68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168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8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168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1688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1688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E1688B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688B"/>
    <w:rPr>
      <w:lang w:val="en-US"/>
    </w:rPr>
  </w:style>
  <w:style w:type="paragraph" w:styleId="a5">
    <w:name w:val="Normal Indent"/>
    <w:basedOn w:val="a"/>
    <w:uiPriority w:val="99"/>
    <w:unhideWhenUsed/>
    <w:rsid w:val="00E1688B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E1688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16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E1688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E168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E1688B"/>
    <w:rPr>
      <w:i/>
      <w:iCs/>
    </w:rPr>
  </w:style>
  <w:style w:type="character" w:styleId="ab">
    <w:name w:val="Hyperlink"/>
    <w:basedOn w:val="a0"/>
    <w:uiPriority w:val="99"/>
    <w:unhideWhenUsed/>
    <w:rsid w:val="00E168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8B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E168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168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168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168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8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E168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1688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1688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E1688B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688B"/>
    <w:rPr>
      <w:lang w:val="en-US"/>
    </w:rPr>
  </w:style>
  <w:style w:type="paragraph" w:styleId="a5">
    <w:name w:val="Normal Indent"/>
    <w:basedOn w:val="a"/>
    <w:uiPriority w:val="99"/>
    <w:unhideWhenUsed/>
    <w:rsid w:val="00E1688B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E1688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16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E1688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E168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E1688B"/>
    <w:rPr>
      <w:i/>
      <w:iCs/>
    </w:rPr>
  </w:style>
  <w:style w:type="character" w:styleId="ab">
    <w:name w:val="Hyperlink"/>
    <w:basedOn w:val="a0"/>
    <w:uiPriority w:val="99"/>
    <w:unhideWhenUsed/>
    <w:rsid w:val="00E168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22</Pages>
  <Words>3462</Words>
  <Characters>19738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2023-09-27T18:52:00Z</dcterms:created>
  <dcterms:modified xsi:type="dcterms:W3CDTF">2023-09-27T19:35:00Z</dcterms:modified>
</cp:coreProperties>
</file>